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6E" w:rsidRPr="00E66F9E" w:rsidRDefault="00A12A96" w:rsidP="00A2796E">
      <w:pPr>
        <w:tabs>
          <w:tab w:val="left" w:pos="3040"/>
          <w:tab w:val="center" w:pos="7290"/>
        </w:tabs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64167C6" wp14:editId="76371388">
            <wp:simplePos x="0" y="0"/>
            <wp:positionH relativeFrom="column">
              <wp:posOffset>-628650</wp:posOffset>
            </wp:positionH>
            <wp:positionV relativeFrom="paragraph">
              <wp:posOffset>-781050</wp:posOffset>
            </wp:positionV>
            <wp:extent cx="3228975" cy="676275"/>
            <wp:effectExtent l="0" t="0" r="9525" b="9525"/>
            <wp:wrapNone/>
            <wp:docPr id="8" name="Picture 8" descr="cid:DED798C9-6499-466F-BC06-7CA6F8ED0125@me.nordanglia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DED798C9-6499-466F-BC06-7CA6F8ED0125@me.nordanglia.com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6E">
        <w:rPr>
          <w:rFonts w:ascii="Calibri" w:hAnsi="Calibri" w:cs="Calibri"/>
          <w:b/>
          <w:sz w:val="22"/>
          <w:szCs w:val="22"/>
          <w:lang w:val="en-GB"/>
        </w:rPr>
        <w:tab/>
      </w:r>
      <w:r w:rsidR="00A2796E">
        <w:rPr>
          <w:rFonts w:ascii="Calibri" w:hAnsi="Calibri" w:cs="Calibri"/>
          <w:b/>
          <w:sz w:val="22"/>
          <w:szCs w:val="22"/>
          <w:lang w:val="en-GB"/>
        </w:rPr>
        <w:tab/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Thematic Overview</w:t>
      </w:r>
    </w:p>
    <w:p w:rsidR="00A2796E" w:rsidRPr="00E66F9E" w:rsidRDefault="00105696" w:rsidP="00A2796E">
      <w:pPr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 w:rsidRPr="00FB0302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FD34D" wp14:editId="057A2916">
                <wp:simplePos x="0" y="0"/>
                <wp:positionH relativeFrom="column">
                  <wp:posOffset>-104775</wp:posOffset>
                </wp:positionH>
                <wp:positionV relativeFrom="paragraph">
                  <wp:posOffset>256540</wp:posOffset>
                </wp:positionV>
                <wp:extent cx="3267075" cy="1181100"/>
                <wp:effectExtent l="0" t="0" r="28575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</w:rPr>
                              <w:t>Creativity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students will: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Design and complete a portrait of themselves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Compare the work of different artists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Create silhouettes </w:t>
                            </w:r>
                          </w:p>
                          <w:p w:rsidR="00105696" w:rsidRDefault="00105696" w:rsidP="00A279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D3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8.25pt;margin-top:20.2pt;width:257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</w:rPr>
                        <w:t>Creativity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students will: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Design and complete a portrait of themselves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Compare the work of different artists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Create silhouettes </w:t>
                      </w:r>
                    </w:p>
                    <w:p w:rsidR="00105696" w:rsidRDefault="00105696" w:rsidP="00A2796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E" w:rsidRPr="00B96FE7">
        <w:rPr>
          <w:rFonts w:ascii="Calibri" w:hAnsi="Calibri" w:cs="Calibri"/>
          <w:b/>
          <w:sz w:val="22"/>
          <w:szCs w:val="22"/>
          <w:lang w:val="en-GB"/>
        </w:rPr>
        <w:t xml:space="preserve">                        </w:t>
      </w:r>
      <w:r w:rsidR="00A2796E">
        <w:rPr>
          <w:rFonts w:ascii="Calibri" w:hAnsi="Calibri" w:cs="Calibri"/>
          <w:b/>
          <w:sz w:val="22"/>
          <w:szCs w:val="22"/>
          <w:lang w:val="en-GB"/>
        </w:rPr>
        <w:t xml:space="preserve">                                                                                                   </w:t>
      </w:r>
      <w:r w:rsidR="00A2796E">
        <w:rPr>
          <w:rFonts w:ascii="Calibri" w:hAnsi="Calibri" w:cs="Calibri"/>
          <w:b/>
          <w:sz w:val="32"/>
          <w:szCs w:val="32"/>
          <w:lang w:val="en-GB"/>
        </w:rPr>
        <w:t xml:space="preserve">          </w:t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Year 2</w:t>
      </w:r>
    </w:p>
    <w:p w:rsidR="00A2796E" w:rsidRPr="00E66F9E" w:rsidRDefault="00105696" w:rsidP="00A2796E">
      <w:pPr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30859" wp14:editId="77E3EC56">
                <wp:simplePos x="0" y="0"/>
                <wp:positionH relativeFrom="column">
                  <wp:posOffset>5867400</wp:posOffset>
                </wp:positionH>
                <wp:positionV relativeFrom="paragraph">
                  <wp:posOffset>247015</wp:posOffset>
                </wp:positionV>
                <wp:extent cx="3076575" cy="2171700"/>
                <wp:effectExtent l="0" t="0" r="28575" b="19050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171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>Literacy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Use adjectives to describe their five senses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Expand their vocabulary through storytelling focused on traditional tales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Continue to use full stops and capital letters in sentences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Develop speaking and listening skills through role-play activities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Explore non-fiction texts as a means of sharing information</w:t>
                            </w:r>
                          </w:p>
                          <w:p w:rsidR="00E952FB" w:rsidRPr="00E952FB" w:rsidRDefault="00E952FB" w:rsidP="00105696">
                            <w:pPr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0859" id="Flowchart: Alternate Process 18" o:spid="_x0000_s1027" type="#_x0000_t176" style="position:absolute;margin-left:462pt;margin-top:19.45pt;width:242.2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>Literacy</w:t>
                      </w:r>
                      <w:r w:rsidRPr="002D2AAA">
                        <w:rPr>
                          <w:rFonts w:ascii="Source Sans Pro" w:hAnsi="Source Sans Pro" w:cs="Calibri"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Use adjectives to describe their five senses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Expand their vocabulary through storytelling focused on traditional tales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Continue to use full stops and capital letters in sentences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Develop speaking and listening skills through role-play activities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Explore non-fiction texts as a means of sharing information</w:t>
                      </w:r>
                    </w:p>
                    <w:p w:rsidR="00E952FB" w:rsidRPr="00E952FB" w:rsidRDefault="00E952FB" w:rsidP="00105696">
                      <w:pPr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  <w:t xml:space="preserve">    </w:t>
      </w:r>
      <w:r>
        <w:rPr>
          <w:rFonts w:ascii="Calibri" w:hAnsi="Calibri" w:cs="Calibri"/>
          <w:b/>
          <w:color w:val="000000"/>
          <w:sz w:val="32"/>
          <w:szCs w:val="32"/>
          <w:lang w:val="en-GB"/>
        </w:rPr>
        <w:t>Spring Term (1</w:t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)</w:t>
      </w: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Pr="0036282D" w:rsidRDefault="00A2796E" w:rsidP="00A2796E">
      <w:pPr>
        <w:rPr>
          <w:noProof/>
          <w:color w:val="EA098D"/>
          <w:sz w:val="32"/>
          <w:szCs w:val="32"/>
          <w:lang w:val="en-GB" w:eastAsia="en-GB"/>
        </w:rPr>
      </w:pPr>
    </w:p>
    <w:p w:rsidR="00A2796E" w:rsidRPr="001255A6" w:rsidRDefault="00105696" w:rsidP="00A2796E">
      <w:pPr>
        <w:rPr>
          <w:rFonts w:ascii="Calibri" w:hAnsi="Calibri" w:cs="Calibri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E91E6" wp14:editId="76102581">
                <wp:simplePos x="0" y="0"/>
                <wp:positionH relativeFrom="column">
                  <wp:posOffset>-695325</wp:posOffset>
                </wp:positionH>
                <wp:positionV relativeFrom="paragraph">
                  <wp:posOffset>240030</wp:posOffset>
                </wp:positionV>
                <wp:extent cx="3265170" cy="2400300"/>
                <wp:effectExtent l="0" t="0" r="11430" b="1905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24003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en-GB"/>
                              </w:rPr>
                              <w:t>In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Science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Learn that their scientific enquiry about looking at rocks and soil involves asking questions, collecting evidence through observation and measurement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Practice formulating simple scientific questions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Explore the characteristics of different rocks and where they are found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Compare natural and man-made materials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Discuss different sources of light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Make shadow puppet</w:t>
                            </w:r>
                          </w:p>
                          <w:p w:rsidR="00105696" w:rsidRDefault="00105696" w:rsidP="00A279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2796E" w:rsidRDefault="00A2796E" w:rsidP="00A2796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91E6" id="Flowchart: Alternate Process 15" o:spid="_x0000_s1028" type="#_x0000_t176" style="position:absolute;margin-left:-54.75pt;margin-top:18.9pt;width:257.1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2"/>
                          <w:szCs w:val="22"/>
                          <w:lang w:val="en-GB"/>
                        </w:rPr>
                        <w:t>In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Science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9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Learn that their scientific enquiry about looking at rocks and soil involves asking questions, collecting evidence through observation and measurement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9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Practice formulating simple scientific questions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9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Explore the characteristics of different rocks and where they are found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9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Compare natural and man-made materials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9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Discuss different sources of light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9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Make shadow puppet</w:t>
                      </w:r>
                    </w:p>
                    <w:p w:rsidR="00105696" w:rsidRDefault="00105696" w:rsidP="00A2796E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A2796E" w:rsidRDefault="00A2796E" w:rsidP="00A2796E"/>
                  </w:txbxContent>
                </v:textbox>
              </v:shape>
            </w:pict>
          </mc:Fallback>
        </mc:AlternateContent>
      </w:r>
      <w:r w:rsidR="007560F8" w:rsidRPr="00BA6E94">
        <w:rPr>
          <w:rFonts w:ascii="Calibri" w:hAnsi="Calibri" w:cs="Calibri"/>
          <w:b/>
          <w:noProof/>
          <w:color w:val="4F81B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BB6EE" wp14:editId="7925A60B">
                <wp:simplePos x="0" y="0"/>
                <wp:positionH relativeFrom="column">
                  <wp:posOffset>3208655</wp:posOffset>
                </wp:positionH>
                <wp:positionV relativeFrom="paragraph">
                  <wp:posOffset>92075</wp:posOffset>
                </wp:positionV>
                <wp:extent cx="339090" cy="288290"/>
                <wp:effectExtent l="74930" t="79375" r="24130" b="228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090" cy="288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110A3" id="Straight Connector 1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7.25pt" to="279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" strokecolor="#009cc2" strokeweight="3pt">
                <v:stroke endarrow="block"/>
                <v:shadow color="#3e3e5c"/>
              </v:line>
            </w:pict>
          </mc:Fallback>
        </mc:AlternateContent>
      </w:r>
      <w:r w:rsidR="00A2796E" w:rsidRPr="001255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FEF2E" wp14:editId="5F6782DD">
                <wp:simplePos x="0" y="0"/>
                <wp:positionH relativeFrom="column">
                  <wp:posOffset>-182880</wp:posOffset>
                </wp:positionH>
                <wp:positionV relativeFrom="paragraph">
                  <wp:posOffset>3705225</wp:posOffset>
                </wp:positionV>
                <wp:extent cx="655955" cy="226060"/>
                <wp:effectExtent l="0" t="381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C30E2C" w:rsidRDefault="00A2796E" w:rsidP="00A27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EF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14.4pt;margin-top:291.75pt;width:51.6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" filled="f" fillcolor="#60597b" stroked="f" strokecolor="white">
                <v:textbox style="mso-fit-shape-to-text:t" inset="1.62561mm,.81281mm,1.62561mm,.81281mm">
                  <w:txbxContent>
                    <w:p w:rsidR="00A2796E" w:rsidRPr="00C30E2C" w:rsidRDefault="00A2796E" w:rsidP="00A279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3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E" w:rsidRPr="001255A6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</w:t>
      </w:r>
      <w:r w:rsidR="00A2796E">
        <w:rPr>
          <w:rFonts w:ascii="Calibri" w:hAnsi="Calibri" w:cs="Calibri"/>
          <w:b/>
        </w:rPr>
        <w:t xml:space="preserve"> </w:t>
      </w:r>
      <w:r w:rsidR="00A2796E" w:rsidRPr="001255A6">
        <w:rPr>
          <w:rFonts w:ascii="Calibri" w:hAnsi="Calibri" w:cs="Calibri"/>
          <w:b/>
        </w:rPr>
        <w:t xml:space="preserve"> </w: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7560F8" w:rsidP="00A279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4320855F" wp14:editId="51A95704">
            <wp:simplePos x="0" y="0"/>
            <wp:positionH relativeFrom="margin">
              <wp:posOffset>2891790</wp:posOffset>
            </wp:positionH>
            <wp:positionV relativeFrom="margin">
              <wp:posOffset>2228850</wp:posOffset>
            </wp:positionV>
            <wp:extent cx="2266950" cy="1504950"/>
            <wp:effectExtent l="0" t="0" r="0" b="0"/>
            <wp:wrapSquare wrapText="bothSides"/>
            <wp:docPr id="9" name="Picture 9" descr="http://www.visityuma.com/art/quar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tyuma.com/art/quartz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  <w:r w:rsidRPr="001255A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84F11" wp14:editId="114DF727">
                <wp:simplePos x="0" y="0"/>
                <wp:positionH relativeFrom="column">
                  <wp:posOffset>5191125</wp:posOffset>
                </wp:positionH>
                <wp:positionV relativeFrom="paragraph">
                  <wp:posOffset>81915</wp:posOffset>
                </wp:positionV>
                <wp:extent cx="647700" cy="109220"/>
                <wp:effectExtent l="19050" t="76200" r="0" b="241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092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19ED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6.45pt" to="45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7560F8" w:rsidP="00A279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26C0B" wp14:editId="4067A090">
                <wp:simplePos x="0" y="0"/>
                <wp:positionH relativeFrom="column">
                  <wp:posOffset>2580640</wp:posOffset>
                </wp:positionH>
                <wp:positionV relativeFrom="paragraph">
                  <wp:posOffset>152400</wp:posOffset>
                </wp:positionV>
                <wp:extent cx="219075" cy="31750"/>
                <wp:effectExtent l="0" t="76200" r="0" b="825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31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6F28" id="Straight Connector 1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2pt" to="220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105696" w:rsidP="00A2796E">
      <w:pPr>
        <w:rPr>
          <w:rFonts w:ascii="Calibri" w:hAnsi="Calibri" w:cs="Calibri"/>
          <w:sz w:val="20"/>
          <w:szCs w:val="20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D1B5" wp14:editId="395EE41F">
                <wp:simplePos x="0" y="0"/>
                <wp:positionH relativeFrom="column">
                  <wp:posOffset>5762625</wp:posOffset>
                </wp:positionH>
                <wp:positionV relativeFrom="paragraph">
                  <wp:posOffset>11430</wp:posOffset>
                </wp:positionV>
                <wp:extent cx="2895600" cy="2543175"/>
                <wp:effectExtent l="0" t="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5431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Numeracy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Add and subtract 2-digit numbers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Learn to tell the time to the half hour on an analogue clock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Describe the characteristics of 3D shapes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Review</w:t>
                            </w:r>
                            <w:r w:rsidR="002B6B6C"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number bonds to 10</w:t>
                            </w:r>
                            <w:bookmarkStart w:id="0" w:name="_GoBack"/>
                            <w:bookmarkEnd w:id="0"/>
                            <w:r w:rsidR="002B6B6C"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, 20 and 100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Use pounds and cents to complete number bonds</w:t>
                            </w:r>
                          </w:p>
                          <w:p w:rsidR="00105696" w:rsidRPr="002D2AAA" w:rsidRDefault="00105696" w:rsidP="0010569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Develop an understanding of place value i</w:t>
                            </w:r>
                            <w:r w:rsidR="002B6B6C"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nto the value of tens and units</w:t>
                            </w:r>
                          </w:p>
                          <w:p w:rsidR="00105696" w:rsidRDefault="00105696" w:rsidP="00A279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D1B5" id="Flowchart: Alternate Process 2" o:spid="_x0000_s1030" type="#_x0000_t176" style="position:absolute;margin-left:453.75pt;margin-top:.9pt;width:228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Numeracy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11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Add and subtract 2-digit numbers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11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Learn to tell the time to the half hour on an analogue clock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11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Describe the characteristics of 3D shapes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11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Review</w:t>
                      </w:r>
                      <w:r w:rsidR="002B6B6C"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number bonds to 10</w:t>
                      </w:r>
                      <w:bookmarkStart w:id="1" w:name="_GoBack"/>
                      <w:bookmarkEnd w:id="1"/>
                      <w:r w:rsidR="002B6B6C"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, 20 and 100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11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Use pounds and cents to complete number bonds</w:t>
                      </w:r>
                    </w:p>
                    <w:p w:rsidR="00105696" w:rsidRPr="002D2AAA" w:rsidRDefault="00105696" w:rsidP="00105696">
                      <w:pPr>
                        <w:numPr>
                          <w:ilvl w:val="0"/>
                          <w:numId w:val="11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Develop an understanding of place value i</w:t>
                      </w:r>
                      <w:r w:rsidR="002B6B6C"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nto the value of tens and units</w:t>
                      </w:r>
                    </w:p>
                    <w:p w:rsidR="00105696" w:rsidRDefault="00105696" w:rsidP="00A2796E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C5CD4" wp14:editId="2AF21CB0">
                <wp:simplePos x="0" y="0"/>
                <wp:positionH relativeFrom="column">
                  <wp:posOffset>5187950</wp:posOffset>
                </wp:positionH>
                <wp:positionV relativeFrom="paragraph">
                  <wp:posOffset>86995</wp:posOffset>
                </wp:positionV>
                <wp:extent cx="247650" cy="160655"/>
                <wp:effectExtent l="25400" t="26670" r="69850" b="889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60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EA29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pt,6.85pt" to="42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EE3893" w:rsidP="00A2796E">
      <w:pPr>
        <w:rPr>
          <w:rFonts w:ascii="Calibri" w:hAnsi="Calibri" w:cs="Calibri"/>
          <w:sz w:val="20"/>
          <w:szCs w:val="20"/>
        </w:rPr>
      </w:pPr>
      <w:r w:rsidRPr="0036282D">
        <w:rPr>
          <w:rFonts w:ascii="Calibri" w:hAnsi="Calibri" w:cs="Calibri"/>
          <w:b/>
          <w:noProof/>
          <w:color w:val="009CC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3E1C5" wp14:editId="7DC90061">
                <wp:simplePos x="0" y="0"/>
                <wp:positionH relativeFrom="column">
                  <wp:posOffset>3979545</wp:posOffset>
                </wp:positionH>
                <wp:positionV relativeFrom="paragraph">
                  <wp:posOffset>37465</wp:posOffset>
                </wp:positionV>
                <wp:extent cx="251460" cy="454025"/>
                <wp:effectExtent l="83820" t="26035" r="26670" b="628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4540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C616"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2.95pt" to="333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" strokecolor="#009cc2" strokeweight="3pt">
                <v:stroke endarrow="block"/>
                <v:shadow color="#3e3e5c"/>
              </v:line>
            </w:pict>
          </mc:Fallback>
        </mc:AlternateContent>
      </w:r>
      <w:r w:rsidR="00A2796E" w:rsidRPr="001255A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83D3" wp14:editId="316DEF6C">
                <wp:simplePos x="0" y="0"/>
                <wp:positionH relativeFrom="column">
                  <wp:posOffset>5760720</wp:posOffset>
                </wp:positionH>
                <wp:positionV relativeFrom="paragraph">
                  <wp:posOffset>60960</wp:posOffset>
                </wp:positionV>
                <wp:extent cx="930275" cy="12700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C73712" w:rsidRDefault="00A2796E" w:rsidP="00A27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83D3" id="Text Box 4" o:spid="_x0000_s1031" type="#_x0000_t202" style="position:absolute;margin-left:453.6pt;margin-top:4.8pt;width:73.2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" filled="f" fillcolor="#60597b" stroked="f" strokecolor="white">
                <v:textbox inset="1.62561mm,.81281mm,1.62561mm,.81281mm">
                  <w:txbxContent>
                    <w:p w:rsidR="00A2796E" w:rsidRPr="00C73712" w:rsidRDefault="00A2796E" w:rsidP="00A2796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EE3893" w:rsidP="00A2796E">
      <w:pPr>
        <w:rPr>
          <w:rFonts w:ascii="Calibri" w:hAnsi="Calibri" w:cs="Calibri"/>
          <w:sz w:val="20"/>
          <w:szCs w:val="20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15E93" wp14:editId="4426152E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2767965" cy="2019300"/>
                <wp:effectExtent l="0" t="0" r="13335" b="1905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20193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</w:rPr>
                              <w:t>PE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 students will: </w:t>
                            </w:r>
                          </w:p>
                          <w:p w:rsidR="00105696" w:rsidRPr="002D2AAA" w:rsidRDefault="00105696" w:rsidP="0010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Practice relay races in preparation for Sports Day.</w:t>
                            </w:r>
                          </w:p>
                          <w:p w:rsidR="00105696" w:rsidRPr="002D2AAA" w:rsidRDefault="00105696" w:rsidP="0010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Develop their throwing and catching skills</w:t>
                            </w:r>
                          </w:p>
                          <w:p w:rsidR="00105696" w:rsidRPr="002D2AAA" w:rsidRDefault="00105696" w:rsidP="0010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Enhance their agility, balance and coordination</w:t>
                            </w:r>
                          </w:p>
                          <w:p w:rsidR="00105696" w:rsidRPr="002D2AAA" w:rsidRDefault="00105696" w:rsidP="0010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Improve their gross motor and equipment control</w:t>
                            </w:r>
                          </w:p>
                          <w:p w:rsidR="00105696" w:rsidRPr="002D2AAA" w:rsidRDefault="00105696" w:rsidP="0010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Increase their confidence and interactions with fellow classmates</w:t>
                            </w:r>
                          </w:p>
                          <w:p w:rsidR="00A2796E" w:rsidRPr="008B472B" w:rsidRDefault="00A2796E" w:rsidP="00105696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5E93" id="Flowchart: Alternate Process 6" o:spid="_x0000_s1032" type="#_x0000_t176" style="position:absolute;margin-left:0;margin-top:8.65pt;width:217.95pt;height:15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</w:rPr>
                        <w:t>PE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 students will: </w:t>
                      </w:r>
                    </w:p>
                    <w:p w:rsidR="00105696" w:rsidRPr="002D2AAA" w:rsidRDefault="00105696" w:rsidP="0010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Practice relay races in preparation for Sports Day.</w:t>
                      </w:r>
                    </w:p>
                    <w:p w:rsidR="00105696" w:rsidRPr="002D2AAA" w:rsidRDefault="00105696" w:rsidP="0010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Develop their throwing and catching skills</w:t>
                      </w:r>
                    </w:p>
                    <w:p w:rsidR="00105696" w:rsidRPr="002D2AAA" w:rsidRDefault="00105696" w:rsidP="0010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Enhance their agility, balance and coordination</w:t>
                      </w:r>
                    </w:p>
                    <w:p w:rsidR="00105696" w:rsidRPr="002D2AAA" w:rsidRDefault="00105696" w:rsidP="0010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Improve their gross motor and equipment control</w:t>
                      </w:r>
                    </w:p>
                    <w:p w:rsidR="00105696" w:rsidRPr="002D2AAA" w:rsidRDefault="00105696" w:rsidP="0010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/>
                          <w:sz w:val="20"/>
                          <w:szCs w:val="20"/>
                        </w:rPr>
                        <w:t>Increase their confidence and interactions with fellow classmates</w:t>
                      </w:r>
                    </w:p>
                    <w:p w:rsidR="00A2796E" w:rsidRPr="008B472B" w:rsidRDefault="00A2796E" w:rsidP="00105696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96E" w:rsidRPr="001D30C1" w:rsidRDefault="00A2796E" w:rsidP="00A2796E">
      <w:pPr>
        <w:rPr>
          <w:lang w:val="en-GB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677BC2" w:rsidRDefault="00677BC2"/>
    <w:p w:rsidR="00A12A96" w:rsidRDefault="00A12A96"/>
    <w:p w:rsidR="00A12A96" w:rsidRDefault="00A12A96"/>
    <w:sectPr w:rsidR="00A12A96" w:rsidSect="00A27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7C06"/>
    <w:multiLevelType w:val="hybridMultilevel"/>
    <w:tmpl w:val="A3D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3BB1"/>
    <w:multiLevelType w:val="hybridMultilevel"/>
    <w:tmpl w:val="82C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CA2"/>
    <w:multiLevelType w:val="hybridMultilevel"/>
    <w:tmpl w:val="8A82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F53"/>
    <w:multiLevelType w:val="hybridMultilevel"/>
    <w:tmpl w:val="329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692"/>
    <w:multiLevelType w:val="hybridMultilevel"/>
    <w:tmpl w:val="7478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00A"/>
    <w:multiLevelType w:val="hybridMultilevel"/>
    <w:tmpl w:val="5738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2F8A"/>
    <w:multiLevelType w:val="hybridMultilevel"/>
    <w:tmpl w:val="1400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3A59"/>
    <w:multiLevelType w:val="hybridMultilevel"/>
    <w:tmpl w:val="651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0496D"/>
    <w:multiLevelType w:val="hybridMultilevel"/>
    <w:tmpl w:val="0164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74269"/>
    <w:multiLevelType w:val="hybridMultilevel"/>
    <w:tmpl w:val="13E0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97AB5"/>
    <w:multiLevelType w:val="hybridMultilevel"/>
    <w:tmpl w:val="90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E"/>
    <w:rsid w:val="00034B86"/>
    <w:rsid w:val="00105696"/>
    <w:rsid w:val="002B6B6C"/>
    <w:rsid w:val="002D2AAA"/>
    <w:rsid w:val="003C4BAB"/>
    <w:rsid w:val="003C65E0"/>
    <w:rsid w:val="004C49D2"/>
    <w:rsid w:val="00677BC2"/>
    <w:rsid w:val="007560F8"/>
    <w:rsid w:val="008E479A"/>
    <w:rsid w:val="00A12A96"/>
    <w:rsid w:val="00A2796E"/>
    <w:rsid w:val="00A53CE3"/>
    <w:rsid w:val="00AA7A13"/>
    <w:rsid w:val="00E952FB"/>
    <w:rsid w:val="00EE3893"/>
    <w:rsid w:val="00F352A3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D766-E612-4809-8DA6-462EE8A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sityuma.com/art/quartz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ED798C9-6499-466F-BC06-7CA6F8ED0125@me.nordangli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Donoghue</dc:creator>
  <cp:keywords/>
  <dc:description/>
  <cp:lastModifiedBy>Kathryn Donoghue</cp:lastModifiedBy>
  <cp:revision>2</cp:revision>
  <cp:lastPrinted>2015-09-10T06:02:00Z</cp:lastPrinted>
  <dcterms:created xsi:type="dcterms:W3CDTF">2016-01-05T18:12:00Z</dcterms:created>
  <dcterms:modified xsi:type="dcterms:W3CDTF">2016-01-05T18:12:00Z</dcterms:modified>
</cp:coreProperties>
</file>